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C03E" w14:textId="77777777" w:rsidR="004E1591" w:rsidRPr="004D399C" w:rsidRDefault="004E1591" w:rsidP="004E1591">
      <w:pPr>
        <w:spacing w:after="0" w:line="240" w:lineRule="auto"/>
        <w:ind w:firstLine="142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</w:p>
    <w:p w14:paraId="40520269" w14:textId="77777777" w:rsidR="004E1591" w:rsidRPr="00FE14BA" w:rsidRDefault="004E1591" w:rsidP="004E1591">
      <w:pPr>
        <w:spacing w:after="0" w:line="240" w:lineRule="auto"/>
        <w:ind w:firstLine="142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45675524" w14:textId="25334199" w:rsidR="00FB5E86" w:rsidRPr="001C0FC2" w:rsidRDefault="004E1591" w:rsidP="004E15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</w:t>
      </w:r>
      <w:r w:rsidR="00FB5E86" w:rsidRPr="004E1591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»</w:t>
      </w:r>
    </w:p>
    <w:p w14:paraId="283A137B" w14:textId="77777777" w:rsidR="00FB5E86" w:rsidRPr="001C0FC2" w:rsidRDefault="00FB5E86" w:rsidP="00FB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70A2183" w14:textId="77777777" w:rsidR="00FB5E86" w:rsidRPr="001C0FC2" w:rsidRDefault="00FB5E86" w:rsidP="00FB5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C0F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О С Т А Н О В Л Е Н И Е</w:t>
      </w:r>
    </w:p>
    <w:p w14:paraId="3AB47189" w14:textId="77777777" w:rsidR="00FB5E86" w:rsidRPr="001C0FC2" w:rsidRDefault="00FB5E86" w:rsidP="00FB5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7747188" w14:textId="77777777" w:rsidR="00FB5E86" w:rsidRPr="001C0FC2" w:rsidRDefault="00FB5E86" w:rsidP="00FB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0934434E" w14:textId="775A7287" w:rsidR="00FB5E86" w:rsidRPr="001C0FC2" w:rsidRDefault="00FB5E86" w:rsidP="00FB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bookmarkStart w:id="0" w:name="_Hlk162607828"/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</w:t>
      </w:r>
      <w:r w:rsidR="00361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___» ________</w:t>
      </w:r>
      <w:r w:rsidR="00361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</w:t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 20</w:t>
      </w:r>
      <w:r w:rsidR="00361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24  </w:t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№_</w:t>
      </w:r>
      <w:r w:rsidR="00361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855</w:t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bookmarkEnd w:id="0"/>
    </w:p>
    <w:p w14:paraId="3506B318" w14:textId="77777777" w:rsidR="00FB5E86" w:rsidRPr="001C0FC2" w:rsidRDefault="00FB5E86" w:rsidP="00FB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5D117C8E" w14:textId="77777777" w:rsidR="00FB5E86" w:rsidRPr="001C0FC2" w:rsidRDefault="00FB5E86" w:rsidP="00FB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02E42F74" w14:textId="77777777" w:rsidR="00FB5E86" w:rsidRPr="001C0FC2" w:rsidRDefault="00FB5E86" w:rsidP="00FB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06FD1CC8" w14:textId="031B23F6" w:rsidR="00FB5E86" w:rsidRPr="001C0FC2" w:rsidRDefault="00FB5E86" w:rsidP="00697DB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О внесении изменений в постановление </w:t>
      </w:r>
      <w:r w:rsidR="00190682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администрации муниципального образования «Светлогорский городской округ» № 1</w:t>
      </w:r>
      <w:r w:rsidR="00BD2A81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017</w:t>
      </w:r>
      <w:r w:rsidR="00190682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от 24.1</w:t>
      </w:r>
      <w:r w:rsidR="00BD2A81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0</w:t>
      </w:r>
      <w:r w:rsidR="00190682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.202</w:t>
      </w:r>
      <w:r w:rsidR="00BD2A81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3</w:t>
      </w:r>
      <w:r w:rsidR="00190682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года «</w:t>
      </w:r>
      <w:r w:rsidR="00BD2A81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Об утверждении базовых нормативных затрат на оказание муниципальных услуг в социальной сфере по реализации дополнительных общеразвивающих программ для детей</w:t>
      </w:r>
      <w:r w:rsidR="00697DB7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="00BD2A81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в муниципальном образовании «Светлогорский городской округ»</w:t>
      </w:r>
    </w:p>
    <w:p w14:paraId="3745DB82" w14:textId="77777777" w:rsidR="00FB5E86" w:rsidRPr="001C0FC2" w:rsidRDefault="00FB5E86" w:rsidP="00FB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E02D333" w14:textId="62070939" w:rsidR="00FB5E86" w:rsidRPr="001C0FC2" w:rsidRDefault="00FB5E86" w:rsidP="002D57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12117"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13.07.2020 года №189-ФЗ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212117" w:rsidRPr="001C0F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положением о персонифицированном дополнительном образовании, утвержденным постановлением администрации муниципального образования</w:t>
      </w:r>
      <w:r w:rsidR="00212117"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 «Светлогорский городской округ» «Об утверждении Положения о персонифицированном дополнительном образовании детей на территории муниципального образования «Светлогорский район» от 15.08.2018 года №428, администрация муниципального образования «Светлогорский городской округ»</w:t>
      </w:r>
    </w:p>
    <w:p w14:paraId="37EE6F9B" w14:textId="77777777" w:rsidR="002D575C" w:rsidRPr="001C0FC2" w:rsidRDefault="002D575C" w:rsidP="002D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bookmarkStart w:id="1" w:name="_Hlk162607900"/>
    </w:p>
    <w:p w14:paraId="7C7C38A2" w14:textId="2BBC58BA" w:rsidR="00FB5E86" w:rsidRPr="001C0FC2" w:rsidRDefault="00214944" w:rsidP="002D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п о с т а н о в л я </w:t>
      </w:r>
      <w:r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е т</w:t>
      </w:r>
      <w:r w:rsidR="00FB5E86" w:rsidRPr="001C0FC2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:</w:t>
      </w:r>
    </w:p>
    <w:p w14:paraId="24FEE39D" w14:textId="77777777" w:rsidR="002D575C" w:rsidRPr="001C0FC2" w:rsidRDefault="002D575C" w:rsidP="002D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</w:p>
    <w:bookmarkEnd w:id="1"/>
    <w:p w14:paraId="37A554A2" w14:textId="54988B6B" w:rsidR="00FB5E86" w:rsidRDefault="00FB5E86" w:rsidP="00F655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23D06"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r w:rsidR="001C0FC2"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в постановление </w:t>
      </w:r>
      <w:r w:rsidR="00F23D06" w:rsidRPr="001C0FC2">
        <w:rPr>
          <w:rFonts w:ascii="Times New Roman" w:hAnsi="Times New Roman" w:cs="Times New Roman"/>
          <w:sz w:val="28"/>
          <w:szCs w:val="28"/>
          <w:lang w:val="ru-RU"/>
        </w:rPr>
        <w:t>администрации муниципального образования «Светлогорский городской округ» от 24.1</w:t>
      </w:r>
      <w:r w:rsidR="00F655E3" w:rsidRPr="001C0FC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23D06" w:rsidRPr="001C0FC2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F655E3"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F23D06" w:rsidRPr="001C0FC2">
        <w:rPr>
          <w:rFonts w:ascii="Times New Roman" w:hAnsi="Times New Roman" w:cs="Times New Roman"/>
          <w:sz w:val="28"/>
          <w:szCs w:val="28"/>
          <w:lang w:val="ru-RU"/>
        </w:rPr>
        <w:t>года № 1</w:t>
      </w:r>
      <w:r w:rsidR="00F655E3" w:rsidRPr="001C0FC2">
        <w:rPr>
          <w:rFonts w:ascii="Times New Roman" w:hAnsi="Times New Roman" w:cs="Times New Roman"/>
          <w:sz w:val="28"/>
          <w:szCs w:val="28"/>
          <w:lang w:val="ru-RU"/>
        </w:rPr>
        <w:t>017</w:t>
      </w:r>
      <w:r w:rsidR="00F23D06" w:rsidRPr="001C0FC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655E3" w:rsidRPr="001C0FC2">
        <w:rPr>
          <w:rFonts w:ascii="Times New Roman" w:hAnsi="Times New Roman" w:cs="Times New Roman"/>
          <w:sz w:val="28"/>
          <w:szCs w:val="28"/>
          <w:lang w:val="ru-RU"/>
        </w:rPr>
        <w:t>Об утверждении базовых нормативных затрат на оказание муниципальных услуг в социальной сфере по реализации дополнительных</w:t>
      </w:r>
      <w:r w:rsidR="00F655E3" w:rsidRPr="001C0FC2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общеразвивающих программ для детей в муниципальном образовании «Светлогорский городской </w:t>
      </w:r>
      <w:r w:rsidR="00F655E3" w:rsidRPr="008E7224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F655E3" w:rsidRPr="001C0FC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948A3">
        <w:rPr>
          <w:rFonts w:ascii="Times New Roman" w:hAnsi="Times New Roman" w:cs="Times New Roman"/>
          <w:sz w:val="28"/>
          <w:szCs w:val="28"/>
          <w:lang w:val="ru-RU"/>
        </w:rPr>
        <w:t>, следующие изменения</w:t>
      </w:r>
      <w:r w:rsidR="00371F8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295C16" w14:textId="310FAB58" w:rsidR="00371F85" w:rsidRDefault="00371F85" w:rsidP="00F655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24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767838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8E7224" w:rsidRPr="008E7224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7678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E7224" w:rsidRPr="008E7224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 </w:t>
      </w:r>
      <w:r w:rsidR="00767838" w:rsidRPr="00767838">
        <w:rPr>
          <w:rFonts w:ascii="Times New Roman" w:hAnsi="Times New Roman" w:cs="Times New Roman"/>
          <w:sz w:val="28"/>
          <w:szCs w:val="28"/>
          <w:lang w:val="ru-RU"/>
        </w:rPr>
        <w:t xml:space="preserve">размер базового норматива затрат </w:t>
      </w:r>
      <w:r w:rsidR="008E7224" w:rsidRPr="008E7224">
        <w:rPr>
          <w:rFonts w:ascii="Times New Roman" w:hAnsi="Times New Roman" w:cs="Times New Roman"/>
          <w:sz w:val="28"/>
          <w:szCs w:val="28"/>
          <w:lang w:val="ru-RU"/>
        </w:rPr>
        <w:t xml:space="preserve">изложить в </w:t>
      </w:r>
      <w:r w:rsidR="002D23D2" w:rsidRPr="002D23D2">
        <w:rPr>
          <w:rFonts w:ascii="Times New Roman" w:hAnsi="Times New Roman" w:cs="Times New Roman"/>
          <w:sz w:val="28"/>
          <w:szCs w:val="28"/>
          <w:lang w:val="ru-RU"/>
        </w:rPr>
        <w:t>следующей редакции</w:t>
      </w:r>
      <w:r w:rsidR="00BF53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0CF8" w:rsidRPr="00361463" w14:paraId="1DE81BFB" w14:textId="77777777" w:rsidTr="00112B65">
        <w:tc>
          <w:tcPr>
            <w:tcW w:w="4672" w:type="dxa"/>
          </w:tcPr>
          <w:p w14:paraId="66E9F540" w14:textId="77777777" w:rsidR="00660CF8" w:rsidRPr="00660CF8" w:rsidRDefault="00660CF8" w:rsidP="00112B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  <w:proofErr w:type="spellEnd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</w:t>
            </w:r>
            <w:proofErr w:type="spellEnd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общеразвивающей</w:t>
            </w:r>
            <w:proofErr w:type="spellEnd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673" w:type="dxa"/>
          </w:tcPr>
          <w:p w14:paraId="38728F16" w14:textId="77777777" w:rsidR="00660CF8" w:rsidRPr="00660CF8" w:rsidRDefault="00660CF8" w:rsidP="00112B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0C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Размер базового норматива затрат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Pr="00660CF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60C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/>
              </w:rPr>
              <w:t>рублей/человеко-час</w:t>
            </w:r>
          </w:p>
        </w:tc>
      </w:tr>
      <w:tr w:rsidR="00660CF8" w:rsidRPr="00660CF8" w14:paraId="3D30485A" w14:textId="77777777" w:rsidTr="00112B65">
        <w:tc>
          <w:tcPr>
            <w:tcW w:w="4672" w:type="dxa"/>
          </w:tcPr>
          <w:p w14:paraId="6C862F9E" w14:textId="77777777" w:rsidR="00660CF8" w:rsidRPr="00660CF8" w:rsidRDefault="00660CF8" w:rsidP="00112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spellEnd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73" w:type="dxa"/>
          </w:tcPr>
          <w:p w14:paraId="72DDAC84" w14:textId="451B190A" w:rsidR="00660CF8" w:rsidRPr="008C0DD9" w:rsidRDefault="008C0DD9" w:rsidP="00112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90.50</w:t>
            </w:r>
          </w:p>
        </w:tc>
      </w:tr>
      <w:tr w:rsidR="008C0DD9" w:rsidRPr="00660CF8" w14:paraId="714DC5A0" w14:textId="77777777" w:rsidTr="00112B65">
        <w:tc>
          <w:tcPr>
            <w:tcW w:w="4672" w:type="dxa"/>
          </w:tcPr>
          <w:p w14:paraId="00547D0A" w14:textId="77777777" w:rsidR="008C0DD9" w:rsidRPr="00660CF8" w:rsidRDefault="008C0DD9" w:rsidP="008C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spellEnd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73" w:type="dxa"/>
          </w:tcPr>
          <w:p w14:paraId="444DA207" w14:textId="3A3F2D5D" w:rsidR="008C0DD9" w:rsidRPr="008C0DD9" w:rsidRDefault="008C0DD9" w:rsidP="008C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90.50</w:t>
            </w:r>
          </w:p>
        </w:tc>
      </w:tr>
      <w:tr w:rsidR="008C0DD9" w:rsidRPr="00660CF8" w14:paraId="0F71E6B8" w14:textId="77777777" w:rsidTr="00112B65">
        <w:tc>
          <w:tcPr>
            <w:tcW w:w="4672" w:type="dxa"/>
          </w:tcPr>
          <w:p w14:paraId="4FA3869B" w14:textId="77777777" w:rsidR="008C0DD9" w:rsidRPr="00660CF8" w:rsidRDefault="008C0DD9" w:rsidP="008C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Естественно-научная</w:t>
            </w:r>
            <w:proofErr w:type="spellEnd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73" w:type="dxa"/>
          </w:tcPr>
          <w:p w14:paraId="4F6FCF56" w14:textId="60A024C3" w:rsidR="008C0DD9" w:rsidRPr="008C0DD9" w:rsidRDefault="008C0DD9" w:rsidP="008C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90.50</w:t>
            </w:r>
          </w:p>
        </w:tc>
      </w:tr>
      <w:tr w:rsidR="008C0DD9" w:rsidRPr="00660CF8" w14:paraId="68032AAA" w14:textId="77777777" w:rsidTr="00112B65">
        <w:tc>
          <w:tcPr>
            <w:tcW w:w="4672" w:type="dxa"/>
          </w:tcPr>
          <w:p w14:paraId="1FACD778" w14:textId="77777777" w:rsidR="008C0DD9" w:rsidRPr="00660CF8" w:rsidRDefault="008C0DD9" w:rsidP="008C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  <w:proofErr w:type="spellEnd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73" w:type="dxa"/>
          </w:tcPr>
          <w:p w14:paraId="44D2DA07" w14:textId="2D296A59" w:rsidR="008C0DD9" w:rsidRPr="008C0DD9" w:rsidRDefault="008C0DD9" w:rsidP="008C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90.50</w:t>
            </w:r>
          </w:p>
        </w:tc>
      </w:tr>
      <w:tr w:rsidR="008C0DD9" w:rsidRPr="00660CF8" w14:paraId="1ECBB6FE" w14:textId="77777777" w:rsidTr="00112B65">
        <w:tc>
          <w:tcPr>
            <w:tcW w:w="4672" w:type="dxa"/>
          </w:tcPr>
          <w:p w14:paraId="5C8899B7" w14:textId="77777777" w:rsidR="008C0DD9" w:rsidRPr="00660CF8" w:rsidRDefault="008C0DD9" w:rsidP="008C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proofErr w:type="spellEnd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73" w:type="dxa"/>
          </w:tcPr>
          <w:p w14:paraId="7F7DF923" w14:textId="74E79A61" w:rsidR="008C0DD9" w:rsidRPr="008C0DD9" w:rsidRDefault="008C0DD9" w:rsidP="008C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90.50</w:t>
            </w:r>
          </w:p>
        </w:tc>
      </w:tr>
      <w:tr w:rsidR="00660CF8" w:rsidRPr="00660CF8" w14:paraId="6AA12F80" w14:textId="77777777" w:rsidTr="00112B65">
        <w:tc>
          <w:tcPr>
            <w:tcW w:w="4672" w:type="dxa"/>
          </w:tcPr>
          <w:p w14:paraId="0837EABF" w14:textId="77777777" w:rsidR="00660CF8" w:rsidRPr="00660CF8" w:rsidRDefault="00660CF8" w:rsidP="00112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  <w:proofErr w:type="spellEnd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F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73" w:type="dxa"/>
          </w:tcPr>
          <w:p w14:paraId="643544E7" w14:textId="7B9D740C" w:rsidR="00660CF8" w:rsidRPr="008C0DD9" w:rsidRDefault="000358E7" w:rsidP="00112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C0D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8.80</w:t>
            </w:r>
          </w:p>
        </w:tc>
      </w:tr>
    </w:tbl>
    <w:p w14:paraId="21914C82" w14:textId="77777777" w:rsidR="0013181B" w:rsidRPr="008E7224" w:rsidRDefault="0013181B" w:rsidP="0013181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A60708" w14:textId="77777777" w:rsidR="00A4031A" w:rsidRPr="00A4031A" w:rsidRDefault="00A4031A" w:rsidP="00A40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31A"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Романенкову.</w:t>
      </w:r>
    </w:p>
    <w:p w14:paraId="2068A2E9" w14:textId="77777777" w:rsidR="00A4031A" w:rsidRPr="00A4031A" w:rsidRDefault="00A4031A" w:rsidP="00A40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31A">
        <w:rPr>
          <w:rFonts w:ascii="Times New Roman" w:hAnsi="Times New Roman" w:cs="Times New Roman"/>
          <w:sz w:val="28"/>
          <w:szCs w:val="28"/>
          <w:lang w:val="ru-RU"/>
        </w:rPr>
        <w:t xml:space="preserve">3.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proofErr w:type="spellStart"/>
      <w:r w:rsidRPr="00A4031A">
        <w:rPr>
          <w:rFonts w:ascii="Times New Roman" w:hAnsi="Times New Roman" w:cs="Times New Roman"/>
          <w:sz w:val="28"/>
          <w:szCs w:val="28"/>
        </w:rPr>
        <w:t>svetlogorsk</w:t>
      </w:r>
      <w:proofErr w:type="spellEnd"/>
      <w:r w:rsidRPr="00A4031A">
        <w:rPr>
          <w:rFonts w:ascii="Times New Roman" w:hAnsi="Times New Roman" w:cs="Times New Roman"/>
          <w:sz w:val="28"/>
          <w:szCs w:val="28"/>
          <w:lang w:val="ru-RU"/>
        </w:rPr>
        <w:t>39.</w:t>
      </w:r>
      <w:proofErr w:type="spellStart"/>
      <w:r w:rsidRPr="00A4031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4031A">
        <w:rPr>
          <w:rFonts w:ascii="Times New Roman" w:hAnsi="Times New Roman" w:cs="Times New Roman"/>
          <w:sz w:val="28"/>
          <w:szCs w:val="28"/>
          <w:lang w:val="ru-RU"/>
        </w:rPr>
        <w:t xml:space="preserve"> и в местах, доступных для неограниченного круга лиц.</w:t>
      </w:r>
    </w:p>
    <w:p w14:paraId="693E98C9" w14:textId="45E6E6C1" w:rsidR="00A4031A" w:rsidRPr="00A4031A" w:rsidRDefault="00A4031A" w:rsidP="00A40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31A">
        <w:rPr>
          <w:rFonts w:ascii="Times New Roman" w:hAnsi="Times New Roman" w:cs="Times New Roman"/>
          <w:sz w:val="28"/>
          <w:szCs w:val="28"/>
          <w:lang w:val="ru-RU"/>
        </w:rPr>
        <w:t>4. Постановление вступает в законную силу после его официального обнародования</w:t>
      </w:r>
      <w:r w:rsidR="007604D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604D3" w:rsidRPr="007604D3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правоотношения, возникшие с 01 </w:t>
      </w:r>
      <w:r w:rsidR="007604D3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="007604D3" w:rsidRPr="007604D3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14:paraId="29410834" w14:textId="77777777" w:rsidR="00FB5E86" w:rsidRPr="007604D3" w:rsidRDefault="00FB5E86" w:rsidP="00FB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E46B89" w14:textId="77777777" w:rsidR="00FB5E86" w:rsidRPr="001C0FC2" w:rsidRDefault="00FB5E86" w:rsidP="00FB5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FE4CE5" w14:textId="77777777" w:rsidR="00FB5E86" w:rsidRPr="001C0FC2" w:rsidRDefault="00FB5E86" w:rsidP="00FB5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D8DD22" w14:textId="77777777" w:rsidR="00FB5E86" w:rsidRPr="001C0FC2" w:rsidRDefault="00FB5E86" w:rsidP="00FB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14:paraId="2BA8496E" w14:textId="77777777" w:rsidR="00FB5E86" w:rsidRPr="001C0FC2" w:rsidRDefault="00FB5E86" w:rsidP="00FB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</w:t>
      </w:r>
    </w:p>
    <w:p w14:paraId="7215BFE6" w14:textId="77777777" w:rsidR="00FB5E86" w:rsidRPr="001C0FC2" w:rsidRDefault="00FB5E86" w:rsidP="00FB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«Светлогорский городской округ»</w:t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1C0F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В.В. Бондаренко</w:t>
      </w:r>
    </w:p>
    <w:p w14:paraId="476FCA93" w14:textId="77777777" w:rsidR="00FB5E86" w:rsidRPr="001C0FC2" w:rsidRDefault="00FB5E86" w:rsidP="00FB5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A218960" w14:textId="77777777" w:rsidR="00C9610A" w:rsidRPr="001C0FC2" w:rsidRDefault="00C9610A" w:rsidP="00FB5E86">
      <w:pPr>
        <w:rPr>
          <w:rFonts w:ascii="Times New Roman" w:hAnsi="Times New Roman" w:cs="Times New Roman"/>
          <w:lang w:val="ru-RU"/>
        </w:rPr>
      </w:pPr>
    </w:p>
    <w:sectPr w:rsidR="00C9610A" w:rsidRPr="001C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0"/>
    <w:rsid w:val="000358E7"/>
    <w:rsid w:val="0013181B"/>
    <w:rsid w:val="00190682"/>
    <w:rsid w:val="001C0FC2"/>
    <w:rsid w:val="00212117"/>
    <w:rsid w:val="00214944"/>
    <w:rsid w:val="002D23D2"/>
    <w:rsid w:val="002D575C"/>
    <w:rsid w:val="00361463"/>
    <w:rsid w:val="00371F85"/>
    <w:rsid w:val="004C33EB"/>
    <w:rsid w:val="004E1591"/>
    <w:rsid w:val="00660CF8"/>
    <w:rsid w:val="00697DB7"/>
    <w:rsid w:val="007604D3"/>
    <w:rsid w:val="00767838"/>
    <w:rsid w:val="0079317A"/>
    <w:rsid w:val="008B06AF"/>
    <w:rsid w:val="008C0DD9"/>
    <w:rsid w:val="008E7224"/>
    <w:rsid w:val="009B3B12"/>
    <w:rsid w:val="009F76D0"/>
    <w:rsid w:val="00A35704"/>
    <w:rsid w:val="00A4031A"/>
    <w:rsid w:val="00B2326E"/>
    <w:rsid w:val="00BB466C"/>
    <w:rsid w:val="00BD2A81"/>
    <w:rsid w:val="00BF5317"/>
    <w:rsid w:val="00C948A3"/>
    <w:rsid w:val="00C9610A"/>
    <w:rsid w:val="00EE1F54"/>
    <w:rsid w:val="00F23D06"/>
    <w:rsid w:val="00F655E3"/>
    <w:rsid w:val="00F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542E"/>
  <w15:chartTrackingRefBased/>
  <w15:docId w15:val="{CFC294C7-D612-4719-9C39-F7D286A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85"/>
    <w:pPr>
      <w:ind w:left="720"/>
      <w:contextualSpacing/>
    </w:pPr>
  </w:style>
  <w:style w:type="table" w:styleId="a4">
    <w:name w:val="Table Grid"/>
    <w:basedOn w:val="a1"/>
    <w:uiPriority w:val="39"/>
    <w:rsid w:val="0066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Волчкова</dc:creator>
  <cp:keywords/>
  <dc:description/>
  <cp:lastModifiedBy>Татьяна Волчкова</cp:lastModifiedBy>
  <cp:revision>33</cp:revision>
  <cp:lastPrinted>2024-08-14T14:12:00Z</cp:lastPrinted>
  <dcterms:created xsi:type="dcterms:W3CDTF">2024-07-12T07:46:00Z</dcterms:created>
  <dcterms:modified xsi:type="dcterms:W3CDTF">2024-09-12T06:55:00Z</dcterms:modified>
</cp:coreProperties>
</file>